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F00F8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E943F1" w:rsidP="005B553F">
            <w:pPr>
              <w:jc w:val="both"/>
            </w:pPr>
            <w:r>
              <w:t>Asistente Dental</w:t>
            </w:r>
          </w:p>
        </w:tc>
        <w:tc>
          <w:tcPr>
            <w:tcW w:w="4322" w:type="dxa"/>
          </w:tcPr>
          <w:p w:rsidR="0039737E" w:rsidRDefault="00B700A3" w:rsidP="0039737E">
            <w:pPr>
              <w:jc w:val="both"/>
            </w:pPr>
            <w:r w:rsidRPr="00624E25">
              <w:rPr>
                <w:u w:val="single"/>
              </w:rPr>
              <w:t>Hospital/Zona:</w:t>
            </w:r>
            <w:r w:rsidR="006F00F8">
              <w:rPr>
                <w:u w:val="single"/>
              </w:rPr>
              <w:t xml:space="preserve"> </w:t>
            </w:r>
            <w:r w:rsidR="006F00F8" w:rsidRPr="006F00F8">
              <w:t xml:space="preserve">HOSPITAL </w:t>
            </w:r>
            <w:r w:rsidR="0039737E">
              <w:t xml:space="preserve"> EL HUECÚ </w:t>
            </w:r>
          </w:p>
          <w:p w:rsidR="00B700A3" w:rsidRPr="00624E25" w:rsidRDefault="00E943F1" w:rsidP="0039737E">
            <w:pPr>
              <w:jc w:val="both"/>
            </w:pPr>
            <w:r>
              <w:t>Z</w:t>
            </w:r>
            <w:r w:rsidR="0039737E">
              <w:t>ona Sanitaria II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16604" w:type="dxa"/>
        <w:tblLook w:val="04A0" w:firstRow="1" w:lastRow="0" w:firstColumn="1" w:lastColumn="0" w:noHBand="0" w:noVBand="1"/>
      </w:tblPr>
      <w:tblGrid>
        <w:gridCol w:w="530"/>
        <w:gridCol w:w="7964"/>
        <w:gridCol w:w="8110"/>
      </w:tblGrid>
      <w:tr w:rsidR="00CA0265" w:rsidTr="0039737E">
        <w:tc>
          <w:tcPr>
            <w:tcW w:w="530" w:type="dxa"/>
          </w:tcPr>
          <w:p w:rsidR="00CA0265" w:rsidRDefault="00CA0265" w:rsidP="0039737E">
            <w:r>
              <w:t>1</w:t>
            </w:r>
          </w:p>
        </w:tc>
        <w:tc>
          <w:tcPr>
            <w:tcW w:w="7964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83"/>
            </w:tblGrid>
            <w:tr w:rsidR="0039737E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Actualización de la atención odontológica en contexto de pandemia – Neuquén. </w:t>
                  </w:r>
                </w:p>
              </w:tc>
            </w:tr>
          </w:tbl>
          <w:p w:rsidR="00CA0265" w:rsidRDefault="00CA0265" w:rsidP="0039737E"/>
        </w:tc>
        <w:tc>
          <w:tcPr>
            <w:tcW w:w="8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265" w:rsidRDefault="00CA0265" w:rsidP="0039737E"/>
        </w:tc>
      </w:tr>
      <w:tr w:rsidR="00D213DA" w:rsidTr="003220A3">
        <w:trPr>
          <w:gridAfter w:val="1"/>
          <w:wAfter w:w="8110" w:type="dxa"/>
        </w:trPr>
        <w:tc>
          <w:tcPr>
            <w:tcW w:w="530" w:type="dxa"/>
          </w:tcPr>
          <w:p w:rsidR="00D213DA" w:rsidRDefault="00D213DA" w:rsidP="0039737E">
            <w:r>
              <w:t>2</w:t>
            </w:r>
          </w:p>
        </w:tc>
        <w:tc>
          <w:tcPr>
            <w:tcW w:w="7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8"/>
            </w:tblGrid>
            <w:tr w:rsidR="0039737E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GUÍA Elementos de Protección Personal (EPP) para Personal de Salud (PS) frente a casos sospechosos o confirmados SARS CoV-2 </w:t>
                  </w:r>
                </w:p>
              </w:tc>
            </w:tr>
          </w:tbl>
          <w:p w:rsidR="00D213DA" w:rsidRDefault="00D213DA" w:rsidP="0039737E"/>
        </w:tc>
      </w:tr>
      <w:tr w:rsidR="006F1894" w:rsidTr="003220A3">
        <w:trPr>
          <w:gridAfter w:val="1"/>
          <w:wAfter w:w="8110" w:type="dxa"/>
        </w:trPr>
        <w:tc>
          <w:tcPr>
            <w:tcW w:w="530" w:type="dxa"/>
          </w:tcPr>
          <w:p w:rsidR="006F1894" w:rsidRDefault="006F1894" w:rsidP="0039737E">
            <w:r>
              <w:t>3</w:t>
            </w:r>
          </w:p>
        </w:tc>
        <w:tc>
          <w:tcPr>
            <w:tcW w:w="7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0"/>
            </w:tblGrid>
            <w:tr w:rsidR="0039737E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Materiales dentales Dr. Macchi 4º - </w:t>
                  </w:r>
                </w:p>
              </w:tc>
            </w:tr>
          </w:tbl>
          <w:p w:rsidR="006F1894" w:rsidRDefault="006F1894" w:rsidP="0039737E"/>
        </w:tc>
      </w:tr>
      <w:tr w:rsidR="00B00E78" w:rsidTr="003220A3">
        <w:trPr>
          <w:gridAfter w:val="1"/>
          <w:wAfter w:w="8110" w:type="dxa"/>
        </w:trPr>
        <w:tc>
          <w:tcPr>
            <w:tcW w:w="530" w:type="dxa"/>
          </w:tcPr>
          <w:p w:rsidR="00B00E78" w:rsidRDefault="00B00E78" w:rsidP="0039737E">
            <w:r>
              <w:t>4</w:t>
            </w:r>
          </w:p>
        </w:tc>
        <w:tc>
          <w:tcPr>
            <w:tcW w:w="7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8"/>
            </w:tblGrid>
            <w:tr w:rsidR="0039737E">
              <w:tblPrEx>
                <w:tblCellMar>
                  <w:top w:w="0" w:type="dxa"/>
                  <w:bottom w:w="0" w:type="dxa"/>
                </w:tblCellMar>
              </w:tblPrEx>
              <w:trPr>
                <w:trHeight w:val="243"/>
              </w:trPr>
              <w:tc>
                <w:tcPr>
                  <w:tcW w:w="0" w:type="auto"/>
                </w:tcPr>
                <w:p w:rsidR="0039737E" w:rsidRDefault="0039737E" w:rsidP="0039737E">
                  <w:pPr>
                    <w:pStyle w:val="Default"/>
                    <w:ind w:left="-7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Recomendaciones para el Reprocesamiento de Productos Médicos y Medidas de Bioseguridad en Centrales de Esterilización en Contexto de Pandemia COVID-19 </w:t>
                  </w:r>
                </w:p>
              </w:tc>
            </w:tr>
          </w:tbl>
          <w:p w:rsidR="00B00E78" w:rsidRDefault="00B00E78" w:rsidP="0039737E"/>
        </w:tc>
      </w:tr>
      <w:tr w:rsidR="00B00E78" w:rsidTr="003220A3">
        <w:trPr>
          <w:gridAfter w:val="1"/>
          <w:wAfter w:w="8110" w:type="dxa"/>
        </w:trPr>
        <w:tc>
          <w:tcPr>
            <w:tcW w:w="530" w:type="dxa"/>
          </w:tcPr>
          <w:p w:rsidR="00B00E78" w:rsidRDefault="0039737E" w:rsidP="0039737E">
            <w:r>
              <w:t>5</w:t>
            </w:r>
          </w:p>
        </w:tc>
        <w:tc>
          <w:tcPr>
            <w:tcW w:w="7964" w:type="dxa"/>
          </w:tcPr>
          <w:p w:rsidR="00B00E78" w:rsidRDefault="00B00E78" w:rsidP="0039737E">
            <w:r w:rsidRPr="00F13BEE">
              <w:t>Convenio Colectivo de Salud, ley 3118.</w:t>
            </w:r>
          </w:p>
        </w:tc>
      </w:tr>
    </w:tbl>
    <w:p w:rsidR="00B700A3" w:rsidRDefault="00B700A3" w:rsidP="0039737E"/>
    <w:p w:rsidR="00E943F1" w:rsidRPr="00E943F1" w:rsidRDefault="00B700A3" w:rsidP="00B700A3">
      <w:pPr>
        <w:jc w:val="both"/>
        <w:rPr>
          <w:b/>
          <w:u w:val="single"/>
          <w:lang w:val="en-US"/>
        </w:rPr>
      </w:pPr>
      <w:r w:rsidRPr="00E943F1">
        <w:rPr>
          <w:b/>
          <w:u w:val="single"/>
          <w:lang w:val="en-US"/>
        </w:rPr>
        <w:t>LINKS</w:t>
      </w:r>
      <w:r w:rsidR="00E943F1" w:rsidRPr="00E943F1">
        <w:rPr>
          <w:b/>
          <w:u w:val="single"/>
          <w:lang w:val="en-US"/>
        </w:rPr>
        <w:t xml:space="preserve"> 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:rsidTr="00DF3B2B">
        <w:tc>
          <w:tcPr>
            <w:tcW w:w="527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7" w:type="dxa"/>
          </w:tcPr>
          <w:p w:rsidR="00E943F1" w:rsidRDefault="0039737E" w:rsidP="006F00F8">
            <w:pPr>
              <w:jc w:val="both"/>
            </w:pPr>
            <w:r w:rsidRPr="0039737E">
              <w:t>https://www.legislaturaneuquen.gob.ar/SVRFILES/hln/documentos/VerTaqui/XLVII/ApendiceReunion11/Ley3118.pdf</w:t>
            </w:r>
          </w:p>
        </w:tc>
      </w:tr>
      <w:tr w:rsidR="00B700A3" w:rsidTr="00DF3B2B">
        <w:tc>
          <w:tcPr>
            <w:tcW w:w="527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7" w:type="dxa"/>
          </w:tcPr>
          <w:p w:rsidR="00E943F1" w:rsidRDefault="0039737E" w:rsidP="006F00F8">
            <w:pPr>
              <w:jc w:val="both"/>
            </w:pPr>
            <w:r w:rsidRPr="0039737E">
              <w:t>https://www.saludneuquen.gob.ar/wp-content/uploads/2020/06/MSaludNQN-Covid-19-Gu%C3%ADa-Salud-Bucal.pdf</w:t>
            </w:r>
          </w:p>
        </w:tc>
      </w:tr>
      <w:tr w:rsidR="00B700A3" w:rsidTr="00DF3B2B">
        <w:tc>
          <w:tcPr>
            <w:tcW w:w="527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67" w:type="dxa"/>
          </w:tcPr>
          <w:p w:rsidR="00B700A3" w:rsidRDefault="0039737E" w:rsidP="005B553F">
            <w:pPr>
              <w:jc w:val="both"/>
            </w:pPr>
            <w:r w:rsidRPr="0039737E">
              <w:t>https://www.saludneuquen.gob.ar/wp-content/uploads/2020/04/MSaludNQN-Covid-19-Gu%C3%ADa-Elementos-de-Protecci%C3%B3n-Personal-Actualiz.pdf</w:t>
            </w:r>
          </w:p>
        </w:tc>
      </w:tr>
      <w:tr w:rsidR="00DF3B2B" w:rsidTr="00DF3B2B">
        <w:tc>
          <w:tcPr>
            <w:tcW w:w="527" w:type="dxa"/>
          </w:tcPr>
          <w:p w:rsidR="00DF3B2B" w:rsidRDefault="00DF3B2B" w:rsidP="00DF3B2B">
            <w:pPr>
              <w:jc w:val="both"/>
            </w:pPr>
            <w:r>
              <w:t>4</w:t>
            </w:r>
          </w:p>
        </w:tc>
        <w:tc>
          <w:tcPr>
            <w:tcW w:w="7967" w:type="dxa"/>
          </w:tcPr>
          <w:p w:rsidR="00DF3B2B" w:rsidRPr="008A7370" w:rsidRDefault="0039737E" w:rsidP="00DF3B2B">
            <w:pPr>
              <w:jc w:val="both"/>
            </w:pPr>
            <w:r w:rsidRPr="0039737E">
              <w:t xml:space="preserve">PDF) Macchi.Materiales.Dentales.4ta.Ed | </w:t>
            </w:r>
            <w:proofErr w:type="spellStart"/>
            <w:r w:rsidRPr="0039737E">
              <w:t>daiana</w:t>
            </w:r>
            <w:proofErr w:type="spellEnd"/>
            <w:r w:rsidRPr="0039737E">
              <w:t xml:space="preserve"> </w:t>
            </w:r>
            <w:proofErr w:type="spellStart"/>
            <w:r w:rsidRPr="0039737E">
              <w:t>marisol</w:t>
            </w:r>
            <w:proofErr w:type="spellEnd"/>
            <w:r w:rsidRPr="0039737E">
              <w:t xml:space="preserve"> - Academia.edu</w:t>
            </w:r>
          </w:p>
        </w:tc>
      </w:tr>
      <w:tr w:rsidR="0039737E" w:rsidTr="00DF3B2B">
        <w:tc>
          <w:tcPr>
            <w:tcW w:w="527" w:type="dxa"/>
          </w:tcPr>
          <w:p w:rsidR="0039737E" w:rsidRDefault="0039737E" w:rsidP="00DF3B2B">
            <w:pPr>
              <w:jc w:val="both"/>
            </w:pPr>
            <w:r>
              <w:t>5</w:t>
            </w:r>
          </w:p>
        </w:tc>
        <w:tc>
          <w:tcPr>
            <w:tcW w:w="7967" w:type="dxa"/>
          </w:tcPr>
          <w:p w:rsidR="0039737E" w:rsidRPr="0039737E" w:rsidRDefault="0039737E" w:rsidP="00DF3B2B">
            <w:pPr>
              <w:jc w:val="both"/>
            </w:pPr>
            <w:r w:rsidRPr="0039737E">
              <w:t>https://www.saludneuquen.gob.ar/wp-content/uploads/2020/04/MSaludNQN-Covid-19-Gu%C3%ADa-Esterilizaciones.pdf</w:t>
            </w:r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DE4962" w:rsidRDefault="00DE4962" w:rsidP="00DE4962">
            <w:r>
              <w:t>Definición actualizada de caso sospechoso de SARS-CoV 2</w:t>
            </w:r>
          </w:p>
          <w:p w:rsidR="00B700A3" w:rsidRDefault="00DE4962" w:rsidP="005B553F">
            <w:pPr>
              <w:jc w:val="both"/>
            </w:pPr>
            <w:r>
              <w:t>https://www.saludneuquen.gob.ar/recomendaciones-para-equipos-de- salud/#definicion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 w:rsidSect="002105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63715"/>
    <w:rsid w:val="00077634"/>
    <w:rsid w:val="000D5CDA"/>
    <w:rsid w:val="00136E89"/>
    <w:rsid w:val="00210514"/>
    <w:rsid w:val="00276B8E"/>
    <w:rsid w:val="003220A3"/>
    <w:rsid w:val="0035307F"/>
    <w:rsid w:val="0039737E"/>
    <w:rsid w:val="0051688F"/>
    <w:rsid w:val="00624E25"/>
    <w:rsid w:val="006F00F8"/>
    <w:rsid w:val="006F1894"/>
    <w:rsid w:val="007B5F5C"/>
    <w:rsid w:val="007D6DB5"/>
    <w:rsid w:val="008772B3"/>
    <w:rsid w:val="008E51DE"/>
    <w:rsid w:val="008F20A2"/>
    <w:rsid w:val="0095613B"/>
    <w:rsid w:val="00967A1A"/>
    <w:rsid w:val="009D2387"/>
    <w:rsid w:val="009E416E"/>
    <w:rsid w:val="00AA1030"/>
    <w:rsid w:val="00AB11DA"/>
    <w:rsid w:val="00B00E78"/>
    <w:rsid w:val="00B700A3"/>
    <w:rsid w:val="00B976B6"/>
    <w:rsid w:val="00CA0265"/>
    <w:rsid w:val="00CD4E61"/>
    <w:rsid w:val="00D213DA"/>
    <w:rsid w:val="00DD630B"/>
    <w:rsid w:val="00DE4962"/>
    <w:rsid w:val="00DF3B2B"/>
    <w:rsid w:val="00E066B9"/>
    <w:rsid w:val="00E9233C"/>
    <w:rsid w:val="00E943F1"/>
    <w:rsid w:val="00EB6267"/>
    <w:rsid w:val="00EC4825"/>
    <w:rsid w:val="00F1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943F1"/>
    <w:rPr>
      <w:color w:val="800080" w:themeColor="followedHyperlink"/>
      <w:u w:val="single"/>
    </w:rPr>
  </w:style>
  <w:style w:type="paragraph" w:customStyle="1" w:styleId="Default">
    <w:name w:val="Default"/>
    <w:rsid w:val="00397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943F1"/>
    <w:rPr>
      <w:color w:val="800080" w:themeColor="followedHyperlink"/>
      <w:u w:val="single"/>
    </w:rPr>
  </w:style>
  <w:style w:type="paragraph" w:customStyle="1" w:styleId="Default">
    <w:name w:val="Default"/>
    <w:rsid w:val="00397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DD48-5DA9-4482-A0D8-90E167CC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3</cp:revision>
  <cp:lastPrinted>2022-08-05T13:50:00Z</cp:lastPrinted>
  <dcterms:created xsi:type="dcterms:W3CDTF">2022-08-05T14:55:00Z</dcterms:created>
  <dcterms:modified xsi:type="dcterms:W3CDTF">2022-08-05T16:02:00Z</dcterms:modified>
</cp:coreProperties>
</file>