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C127BA" w:rsidP="005B553F">
            <w:pPr>
              <w:jc w:val="both"/>
            </w:pPr>
            <w:r>
              <w:t>Cocinero/a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C127BA" w:rsidP="005B553F">
            <w:pPr>
              <w:jc w:val="both"/>
            </w:pPr>
            <w:r>
              <w:t>Rincón de los Sauces / Zona 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127BA" w:rsidP="005B553F">
            <w:pPr>
              <w:jc w:val="both"/>
            </w:pPr>
            <w:r>
              <w:t xml:space="preserve">Buenas prácticas de manufactura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F5FE0" w:rsidP="005B553F">
            <w:pPr>
              <w:jc w:val="both"/>
            </w:pPr>
            <w:hyperlink r:id="rId5" w:history="1">
              <w:r w:rsidR="00C127BA" w:rsidRPr="00762739">
                <w:rPr>
                  <w:rStyle w:val="Hipervnculo"/>
                </w:rPr>
                <w:t>https://drive.google.com/file/d/1W_LsWCOxRJt9mXntLjv6KyYJsPEFnsEP/view</w:t>
              </w:r>
            </w:hyperlink>
            <w:r w:rsidR="00C127BA"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F5FE0" w:rsidP="005B553F">
            <w:pPr>
              <w:jc w:val="both"/>
            </w:pPr>
            <w:hyperlink r:id="rId6" w:history="1">
              <w:r w:rsidR="00C127BA" w:rsidRPr="00762739">
                <w:rPr>
                  <w:rStyle w:val="Hipervnculo"/>
                </w:rPr>
                <w:t>http://www.fao.org/3/a-i7321s.pdf</w:t>
              </w:r>
            </w:hyperlink>
            <w:r w:rsidR="00C127BA"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624E25"/>
    <w:rsid w:val="007662D7"/>
    <w:rsid w:val="009F5FE0"/>
    <w:rsid w:val="00AA1030"/>
    <w:rsid w:val="00AE250C"/>
    <w:rsid w:val="00B700A3"/>
    <w:rsid w:val="00B976B6"/>
    <w:rsid w:val="00C127BA"/>
    <w:rsid w:val="00CB6AA1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o.org/3/a-i7321s.pdf" TargetMode="External"/><Relationship Id="rId5" Type="http://schemas.openxmlformats.org/officeDocument/2006/relationships/hyperlink" Target="https://drive.google.com/file/d/1W_LsWCOxRJt9mXntLjv6KyYJsPEFnsEP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2021-02-12T11:11:00Z</dcterms:created>
  <dcterms:modified xsi:type="dcterms:W3CDTF">2021-02-12T11:11:00Z</dcterms:modified>
</cp:coreProperties>
</file>